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7A" w:rsidRPr="00795B44" w:rsidRDefault="00670F4D" w:rsidP="0041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44">
        <w:rPr>
          <w:rFonts w:ascii="Times New Roman" w:hAnsi="Times New Roman" w:cs="Times New Roman"/>
          <w:b/>
          <w:sz w:val="28"/>
          <w:szCs w:val="28"/>
        </w:rPr>
        <w:t xml:space="preserve">Анализ качества воды, подаваемой населению </w:t>
      </w:r>
      <w:proofErr w:type="spellStart"/>
      <w:r w:rsidRPr="00795B44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795B4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70F4D" w:rsidRPr="00795B44" w:rsidRDefault="00670F4D" w:rsidP="0041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44">
        <w:rPr>
          <w:rFonts w:ascii="Times New Roman" w:hAnsi="Times New Roman" w:cs="Times New Roman"/>
          <w:b/>
          <w:sz w:val="28"/>
          <w:szCs w:val="28"/>
        </w:rPr>
        <w:t>(сельские поселения)</w:t>
      </w:r>
    </w:p>
    <w:p w:rsidR="0041487A" w:rsidRPr="00795B44" w:rsidRDefault="0041487A" w:rsidP="0041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E8" w:rsidRPr="00795B44" w:rsidRDefault="00422AAF" w:rsidP="00D67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>Согласно данных мониторинга</w:t>
      </w:r>
      <w:r w:rsidR="00670F4D" w:rsidRPr="00795B44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="00670F4D" w:rsidRPr="00795B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70F4D" w:rsidRPr="00795B44">
        <w:rPr>
          <w:rFonts w:ascii="Times New Roman" w:hAnsi="Times New Roman" w:cs="Times New Roman"/>
          <w:sz w:val="28"/>
          <w:szCs w:val="28"/>
        </w:rPr>
        <w:t xml:space="preserve"> по Тверской области в городе Ржеве отмечается некоторое снижение процента </w:t>
      </w:r>
      <w:proofErr w:type="spellStart"/>
      <w:r w:rsidR="00670F4D" w:rsidRPr="00795B44">
        <w:rPr>
          <w:rFonts w:ascii="Times New Roman" w:hAnsi="Times New Roman" w:cs="Times New Roman"/>
          <w:sz w:val="28"/>
          <w:szCs w:val="28"/>
        </w:rPr>
        <w:t>неудовлетврорительных</w:t>
      </w:r>
      <w:proofErr w:type="spellEnd"/>
      <w:r w:rsidR="00670F4D" w:rsidRPr="00795B44">
        <w:rPr>
          <w:rFonts w:ascii="Times New Roman" w:hAnsi="Times New Roman" w:cs="Times New Roman"/>
          <w:sz w:val="28"/>
          <w:szCs w:val="28"/>
        </w:rPr>
        <w:t xml:space="preserve"> проб из источников водоснабжения и разводящей сети сельских поселений </w:t>
      </w:r>
      <w:proofErr w:type="spellStart"/>
      <w:r w:rsidR="00670F4D" w:rsidRPr="00795B4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670F4D" w:rsidRPr="00795B44">
        <w:rPr>
          <w:rFonts w:ascii="Times New Roman" w:hAnsi="Times New Roman" w:cs="Times New Roman"/>
          <w:sz w:val="28"/>
          <w:szCs w:val="28"/>
        </w:rPr>
        <w:t xml:space="preserve"> района по санитарно-химическим показателям – (в основном по содержанию железа, цветности, мутности, общей жесткости) в сравнении с 2017 годом.</w:t>
      </w:r>
    </w:p>
    <w:p w:rsidR="0041487A" w:rsidRPr="00795B44" w:rsidRDefault="0041487A" w:rsidP="0041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7A" w:rsidRPr="00A557FA" w:rsidRDefault="00670F4D" w:rsidP="00414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7FA">
        <w:rPr>
          <w:rFonts w:ascii="Times New Roman" w:hAnsi="Times New Roman" w:cs="Times New Roman"/>
          <w:sz w:val="24"/>
          <w:szCs w:val="24"/>
        </w:rPr>
        <w:t>Таблица</w:t>
      </w:r>
      <w:r w:rsidR="0041487A" w:rsidRPr="00A557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0F4D" w:rsidRPr="00A557FA" w:rsidRDefault="0041487A" w:rsidP="00D67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FA">
        <w:rPr>
          <w:rFonts w:ascii="Times New Roman" w:hAnsi="Times New Roman" w:cs="Times New Roman"/>
          <w:b/>
          <w:sz w:val="24"/>
          <w:szCs w:val="24"/>
        </w:rPr>
        <w:t>К</w:t>
      </w:r>
      <w:r w:rsidR="00670F4D" w:rsidRPr="00A557FA">
        <w:rPr>
          <w:rFonts w:ascii="Times New Roman" w:hAnsi="Times New Roman" w:cs="Times New Roman"/>
          <w:b/>
          <w:sz w:val="24"/>
          <w:szCs w:val="24"/>
        </w:rPr>
        <w:t>ачество питьевой воды из</w:t>
      </w:r>
      <w:r w:rsidR="00D67BAF" w:rsidRPr="00A557FA">
        <w:rPr>
          <w:rFonts w:ascii="Times New Roman" w:hAnsi="Times New Roman" w:cs="Times New Roman"/>
          <w:b/>
          <w:sz w:val="24"/>
          <w:szCs w:val="24"/>
        </w:rPr>
        <w:t xml:space="preserve"> централизованных</w:t>
      </w:r>
      <w:r w:rsidR="00670F4D" w:rsidRPr="00A557FA">
        <w:rPr>
          <w:rFonts w:ascii="Times New Roman" w:hAnsi="Times New Roman" w:cs="Times New Roman"/>
          <w:b/>
          <w:sz w:val="24"/>
          <w:szCs w:val="24"/>
        </w:rPr>
        <w:t xml:space="preserve"> источников и разводящей сети по санитарно-химическим показателям</w:t>
      </w:r>
    </w:p>
    <w:tbl>
      <w:tblPr>
        <w:tblStyle w:val="a3"/>
        <w:tblW w:w="0" w:type="auto"/>
        <w:tblLook w:val="04A0"/>
      </w:tblPr>
      <w:tblGrid>
        <w:gridCol w:w="2417"/>
        <w:gridCol w:w="1430"/>
        <w:gridCol w:w="1431"/>
        <w:gridCol w:w="1431"/>
        <w:gridCol w:w="1431"/>
        <w:gridCol w:w="1431"/>
      </w:tblGrid>
      <w:tr w:rsidR="00670F4D" w:rsidRPr="00795B44" w:rsidTr="00670F4D">
        <w:tc>
          <w:tcPr>
            <w:tcW w:w="1595" w:type="dxa"/>
          </w:tcPr>
          <w:p w:rsidR="00670F4D" w:rsidRPr="00795B44" w:rsidRDefault="00670F4D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0F4D" w:rsidRPr="00795B44" w:rsidRDefault="00670F4D" w:rsidP="00A5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5" w:type="dxa"/>
          </w:tcPr>
          <w:p w:rsidR="00670F4D" w:rsidRPr="00795B44" w:rsidRDefault="00670F4D" w:rsidP="00A5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5" w:type="dxa"/>
          </w:tcPr>
          <w:p w:rsidR="00670F4D" w:rsidRPr="00795B44" w:rsidRDefault="00670F4D" w:rsidP="00A5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670F4D" w:rsidRPr="00795B44" w:rsidRDefault="00670F4D" w:rsidP="00A5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6" w:type="dxa"/>
          </w:tcPr>
          <w:p w:rsidR="00670F4D" w:rsidRPr="00795B44" w:rsidRDefault="00670F4D" w:rsidP="00A5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70F4D" w:rsidRPr="00795B44" w:rsidTr="00670F4D">
        <w:trPr>
          <w:trHeight w:val="1262"/>
        </w:trPr>
        <w:tc>
          <w:tcPr>
            <w:tcW w:w="1595" w:type="dxa"/>
          </w:tcPr>
          <w:p w:rsidR="00670F4D" w:rsidRPr="00795B44" w:rsidRDefault="00670F4D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Пробы воды из </w:t>
            </w:r>
            <w:proofErr w:type="spell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артскважин</w:t>
            </w:r>
            <w:proofErr w:type="spellEnd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 района, (</w:t>
            </w:r>
            <w:proofErr w:type="gram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58.8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66.7</w:t>
            </w:r>
          </w:p>
        </w:tc>
        <w:tc>
          <w:tcPr>
            <w:tcW w:w="1596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0F4D" w:rsidRPr="00795B44" w:rsidTr="00670F4D">
        <w:tc>
          <w:tcPr>
            <w:tcW w:w="1595" w:type="dxa"/>
          </w:tcPr>
          <w:p w:rsidR="00670F4D" w:rsidRPr="00795B44" w:rsidRDefault="00670F4D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Пробы воды из разводящей сети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82.4</w:t>
            </w:r>
          </w:p>
        </w:tc>
        <w:tc>
          <w:tcPr>
            <w:tcW w:w="1595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92.9</w:t>
            </w:r>
          </w:p>
        </w:tc>
        <w:tc>
          <w:tcPr>
            <w:tcW w:w="1596" w:type="dxa"/>
          </w:tcPr>
          <w:p w:rsidR="00670F4D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993C06" w:rsidRPr="00795B44" w:rsidRDefault="00993C06" w:rsidP="00D67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 xml:space="preserve">В ходе  контрольно-надзорных мероприятий в отношении администраций </w:t>
      </w:r>
      <w:proofErr w:type="spellStart"/>
      <w:r w:rsidRPr="00795B4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795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B44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Pr="00795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B44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795B44">
        <w:rPr>
          <w:rFonts w:ascii="Times New Roman" w:hAnsi="Times New Roman" w:cs="Times New Roman"/>
          <w:sz w:val="28"/>
          <w:szCs w:val="28"/>
        </w:rPr>
        <w:t>, Ильинского сельского поселений и МУП Ильинского сельского поселения «Коммунальное хозяйство», осуществляющих деятельность по сбору, очистке и распределению питьевой воды, наблюдается высокий процент несоответствия исследуемых проб по санитарно-химическим показателям:</w:t>
      </w:r>
    </w:p>
    <w:p w:rsidR="0041487A" w:rsidRPr="00A557FA" w:rsidRDefault="0041487A" w:rsidP="00414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7FA">
        <w:rPr>
          <w:rFonts w:ascii="Times New Roman" w:hAnsi="Times New Roman" w:cs="Times New Roman"/>
          <w:sz w:val="24"/>
          <w:szCs w:val="24"/>
        </w:rPr>
        <w:t>Таблица 2</w:t>
      </w:r>
    </w:p>
    <w:p w:rsidR="00D67BAF" w:rsidRPr="00A557FA" w:rsidRDefault="00D67BAF" w:rsidP="00D67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FA">
        <w:rPr>
          <w:rFonts w:ascii="Times New Roman" w:hAnsi="Times New Roman" w:cs="Times New Roman"/>
          <w:b/>
          <w:sz w:val="24"/>
          <w:szCs w:val="24"/>
        </w:rPr>
        <w:t>Результаты лабораторных анализов исследуемых проб по санитарно-химическим показателям</w:t>
      </w:r>
    </w:p>
    <w:p w:rsidR="0041487A" w:rsidRPr="00795B44" w:rsidRDefault="0041487A" w:rsidP="0041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3C06" w:rsidRPr="00795B44" w:rsidTr="00993C06">
        <w:tc>
          <w:tcPr>
            <w:tcW w:w="3190" w:type="dxa"/>
          </w:tcPr>
          <w:p w:rsidR="00993C06" w:rsidRPr="00795B44" w:rsidRDefault="00993C06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C06" w:rsidRPr="00795B44" w:rsidRDefault="00993C06" w:rsidP="00A5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% неудовлетворительных проб из </w:t>
            </w:r>
            <w:proofErr w:type="spell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артскважин</w:t>
            </w:r>
            <w:proofErr w:type="spellEnd"/>
          </w:p>
        </w:tc>
        <w:tc>
          <w:tcPr>
            <w:tcW w:w="3191" w:type="dxa"/>
          </w:tcPr>
          <w:p w:rsidR="00993C06" w:rsidRPr="00795B44" w:rsidRDefault="00993C06" w:rsidP="00A5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% неудовлетворительных проб из разводящей сети</w:t>
            </w:r>
          </w:p>
        </w:tc>
      </w:tr>
      <w:tr w:rsidR="00993C06" w:rsidRPr="00795B44" w:rsidTr="00993C06">
        <w:tc>
          <w:tcPr>
            <w:tcW w:w="3190" w:type="dxa"/>
          </w:tcPr>
          <w:p w:rsidR="00993C06" w:rsidRPr="00795B44" w:rsidRDefault="00993C06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Западнодвинское</w:t>
            </w:r>
            <w:proofErr w:type="spellEnd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0" w:type="dxa"/>
          </w:tcPr>
          <w:p w:rsidR="00993C06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993C06" w:rsidRPr="00795B44" w:rsidRDefault="0041487A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C06" w:rsidRPr="00795B44" w:rsidTr="00993C06">
        <w:tc>
          <w:tcPr>
            <w:tcW w:w="3190" w:type="dxa"/>
          </w:tcPr>
          <w:p w:rsidR="00993C06" w:rsidRPr="00795B44" w:rsidRDefault="00993C06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Шараповское</w:t>
            </w:r>
            <w:proofErr w:type="spellEnd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0" w:type="dxa"/>
          </w:tcPr>
          <w:p w:rsidR="00993C06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93C06" w:rsidRPr="00795B44" w:rsidRDefault="0041487A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3C06" w:rsidRPr="00795B44" w:rsidTr="00993C06">
        <w:tc>
          <w:tcPr>
            <w:tcW w:w="3190" w:type="dxa"/>
          </w:tcPr>
          <w:p w:rsidR="00993C06" w:rsidRPr="00795B44" w:rsidRDefault="00993C06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Бенецкое</w:t>
            </w:r>
            <w:proofErr w:type="spellEnd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0" w:type="dxa"/>
          </w:tcPr>
          <w:p w:rsidR="00993C06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93C06" w:rsidRPr="00795B44" w:rsidRDefault="0041487A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3C06" w:rsidRPr="00795B44" w:rsidTr="00993C06">
        <w:tc>
          <w:tcPr>
            <w:tcW w:w="3190" w:type="dxa"/>
          </w:tcPr>
          <w:p w:rsidR="00993C06" w:rsidRPr="00795B44" w:rsidRDefault="00993C06" w:rsidP="004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0" w:type="dxa"/>
          </w:tcPr>
          <w:p w:rsidR="00993C06" w:rsidRPr="00795B44" w:rsidRDefault="00993C06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993C06" w:rsidRPr="00795B44" w:rsidRDefault="0041487A" w:rsidP="0079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1487A" w:rsidRPr="00795B44" w:rsidRDefault="0041487A" w:rsidP="00D67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B44">
        <w:rPr>
          <w:rFonts w:ascii="Times New Roman" w:hAnsi="Times New Roman" w:cs="Times New Roman"/>
          <w:sz w:val="28"/>
          <w:szCs w:val="28"/>
        </w:rPr>
        <w:t xml:space="preserve">Несоответствие исследуемых проб по общей жесткости и содержанию железа указывают на необходимость установки станций </w:t>
      </w:r>
      <w:proofErr w:type="spellStart"/>
      <w:r w:rsidRPr="00795B44">
        <w:rPr>
          <w:rFonts w:ascii="Times New Roman" w:hAnsi="Times New Roman" w:cs="Times New Roman"/>
          <w:sz w:val="28"/>
          <w:szCs w:val="28"/>
        </w:rPr>
        <w:t>обезжелезования</w:t>
      </w:r>
      <w:proofErr w:type="spellEnd"/>
      <w:r w:rsidRPr="00795B44">
        <w:rPr>
          <w:rFonts w:ascii="Times New Roman" w:hAnsi="Times New Roman" w:cs="Times New Roman"/>
          <w:sz w:val="28"/>
          <w:szCs w:val="28"/>
        </w:rPr>
        <w:t xml:space="preserve">, установок умягчения воды. Также необходимо приведение павильонов </w:t>
      </w:r>
      <w:proofErr w:type="spellStart"/>
      <w:r w:rsidRPr="00795B44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795B44">
        <w:rPr>
          <w:rFonts w:ascii="Times New Roman" w:hAnsi="Times New Roman" w:cs="Times New Roman"/>
          <w:sz w:val="28"/>
          <w:szCs w:val="28"/>
        </w:rPr>
        <w:t xml:space="preserve"> в соответствие с санитарными нормами, ремонт и замена старых разводящих сетей.</w:t>
      </w:r>
    </w:p>
    <w:p w:rsidR="0041487A" w:rsidRPr="00795B44" w:rsidRDefault="0041487A" w:rsidP="0041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7A" w:rsidRPr="00795B44" w:rsidRDefault="00A557FA" w:rsidP="0041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41487A" w:rsidRPr="00795B44">
        <w:rPr>
          <w:rFonts w:ascii="Times New Roman" w:hAnsi="Times New Roman" w:cs="Times New Roman"/>
          <w:sz w:val="28"/>
          <w:szCs w:val="28"/>
        </w:rPr>
        <w:t xml:space="preserve">: уведомление от 30.01.2019 территориального отдела Управления </w:t>
      </w:r>
      <w:proofErr w:type="spellStart"/>
      <w:r w:rsidR="0041487A" w:rsidRPr="00795B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1487A" w:rsidRPr="00795B44">
        <w:rPr>
          <w:rFonts w:ascii="Times New Roman" w:hAnsi="Times New Roman" w:cs="Times New Roman"/>
          <w:sz w:val="28"/>
          <w:szCs w:val="28"/>
        </w:rPr>
        <w:t xml:space="preserve"> по Тверской области в городе Ржеве «О качестве питьевой воды и состоянии источников централизованного водоснабжения в </w:t>
      </w:r>
      <w:proofErr w:type="spellStart"/>
      <w:r w:rsidR="0041487A" w:rsidRPr="00795B44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41487A" w:rsidRPr="00795B44">
        <w:rPr>
          <w:rFonts w:ascii="Times New Roman" w:hAnsi="Times New Roman" w:cs="Times New Roman"/>
          <w:sz w:val="28"/>
          <w:szCs w:val="28"/>
        </w:rPr>
        <w:t xml:space="preserve"> районе за 2018 год».</w:t>
      </w:r>
    </w:p>
    <w:sectPr w:rsidR="0041487A" w:rsidRPr="00795B44" w:rsidSect="00A557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AF"/>
    <w:rsid w:val="0041487A"/>
    <w:rsid w:val="00422AAF"/>
    <w:rsid w:val="00670F4D"/>
    <w:rsid w:val="00795B44"/>
    <w:rsid w:val="007C1DD4"/>
    <w:rsid w:val="00993C06"/>
    <w:rsid w:val="00A557FA"/>
    <w:rsid w:val="00CF35E8"/>
    <w:rsid w:val="00D67BAF"/>
    <w:rsid w:val="00F8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2019-03-01T05:23:00Z</cp:lastPrinted>
  <dcterms:created xsi:type="dcterms:W3CDTF">2019-03-01T05:19:00Z</dcterms:created>
  <dcterms:modified xsi:type="dcterms:W3CDTF">2019-03-01T06:03:00Z</dcterms:modified>
</cp:coreProperties>
</file>